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62B" w:rsidRPr="00E3480A" w:rsidRDefault="00EF762B" w:rsidP="00EF762B">
      <w:pPr>
        <w:pStyle w:val="Titolo1"/>
        <w:numPr>
          <w:ilvl w:val="0"/>
          <w:numId w:val="0"/>
        </w:numPr>
        <w:ind w:left="432"/>
        <w:jc w:val="center"/>
      </w:pPr>
      <w:bookmarkStart w:id="0" w:name="_Toc506216269"/>
      <w:bookmarkStart w:id="1" w:name="_Toc508795695"/>
      <w:bookmarkStart w:id="2" w:name="_Toc518305755"/>
      <w:r w:rsidRPr="00E3480A">
        <w:t xml:space="preserve">Modulo 8 A) - </w:t>
      </w:r>
      <w:r>
        <w:t>I</w:t>
      </w:r>
      <w:r w:rsidRPr="00E3480A">
        <w:t xml:space="preserve">stanza accesso civico generalizzato ex </w:t>
      </w:r>
      <w:proofErr w:type="spellStart"/>
      <w:r w:rsidRPr="00E3480A">
        <w:t>d.lgs</w:t>
      </w:r>
      <w:proofErr w:type="spellEnd"/>
      <w:r w:rsidRPr="00E3480A">
        <w:t xml:space="preserve"> 33/2013</w:t>
      </w:r>
      <w:bookmarkEnd w:id="0"/>
      <w:bookmarkEnd w:id="1"/>
      <w:bookmarkEnd w:id="2"/>
    </w:p>
    <w:p w:rsidR="00EF762B" w:rsidRPr="00680BCB" w:rsidRDefault="00EF762B" w:rsidP="00EF762B">
      <w:pPr>
        <w:pStyle w:val="NormaleWeb"/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>A</w:t>
      </w:r>
      <w:r w:rsidRPr="00680BCB">
        <w:rPr>
          <w:b/>
          <w:color w:val="000000"/>
        </w:rPr>
        <w:t>i sensi dell’art. 5, comma II, del D. LGS. 33/2013</w:t>
      </w:r>
    </w:p>
    <w:p w:rsidR="00EF762B" w:rsidRPr="00680BCB" w:rsidRDefault="00EF762B" w:rsidP="00EF762B">
      <w:pPr>
        <w:pStyle w:val="NormaleWeb"/>
        <w:tabs>
          <w:tab w:val="left" w:pos="3433"/>
        </w:tabs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ab/>
      </w:r>
    </w:p>
    <w:p w:rsidR="00EF762B" w:rsidRPr="00680BCB" w:rsidRDefault="00EF762B" w:rsidP="00EF762B">
      <w:pPr>
        <w:pStyle w:val="NormaleWeb"/>
        <w:spacing w:line="360" w:lineRule="auto"/>
        <w:ind w:left="4248" w:firstLine="708"/>
        <w:jc w:val="right"/>
        <w:rPr>
          <w:i/>
          <w:color w:val="000000"/>
        </w:rPr>
      </w:pPr>
      <w:r w:rsidRPr="00680BCB">
        <w:rPr>
          <w:i/>
          <w:color w:val="000000"/>
        </w:rPr>
        <w:t xml:space="preserve">Via PEC </w:t>
      </w:r>
    </w:p>
    <w:p w:rsidR="00EF762B" w:rsidRPr="00680BCB" w:rsidRDefault="00EF762B" w:rsidP="00EF762B">
      <w:pPr>
        <w:pStyle w:val="NormaleWeb"/>
        <w:spacing w:line="360" w:lineRule="auto"/>
        <w:ind w:left="4248" w:firstLine="708"/>
        <w:jc w:val="both"/>
        <w:rPr>
          <w:i/>
          <w:color w:val="000000"/>
        </w:rPr>
      </w:pPr>
    </w:p>
    <w:p w:rsidR="00EF762B" w:rsidRPr="00680BCB" w:rsidRDefault="00EF762B" w:rsidP="00EF762B">
      <w:pPr>
        <w:pStyle w:val="NormaleWeb"/>
        <w:spacing w:line="360" w:lineRule="auto"/>
        <w:jc w:val="both"/>
        <w:rPr>
          <w:color w:val="000000"/>
        </w:rPr>
      </w:pPr>
      <w:r w:rsidRPr="00680BCB">
        <w:rPr>
          <w:color w:val="000000"/>
        </w:rPr>
        <w:t>Il/la sottoscritto/a (cognome e nome)___________________________</w:t>
      </w:r>
      <w:r>
        <w:rPr>
          <w:color w:val="000000"/>
        </w:rPr>
        <w:t>_______________</w:t>
      </w:r>
      <w:r w:rsidRPr="00680BCB">
        <w:rPr>
          <w:color w:val="000000"/>
        </w:rPr>
        <w:t>______(1)</w:t>
      </w:r>
    </w:p>
    <w:p w:rsidR="00EF762B" w:rsidRPr="00680BCB" w:rsidRDefault="00EF762B" w:rsidP="00EF762B">
      <w:pPr>
        <w:pStyle w:val="NormaleWeb"/>
        <w:spacing w:line="360" w:lineRule="auto"/>
        <w:jc w:val="both"/>
        <w:rPr>
          <w:color w:val="000000"/>
        </w:rPr>
      </w:pPr>
      <w:r w:rsidRPr="00680BCB">
        <w:rPr>
          <w:color w:val="000000"/>
        </w:rPr>
        <w:t>In qualità di __________________________________</w:t>
      </w:r>
      <w:r>
        <w:rPr>
          <w:color w:val="000000"/>
        </w:rPr>
        <w:t>________________</w:t>
      </w:r>
      <w:r w:rsidRPr="00680BCB">
        <w:rPr>
          <w:color w:val="000000"/>
        </w:rPr>
        <w:t>__________________(2)</w:t>
      </w:r>
    </w:p>
    <w:p w:rsidR="00EF762B" w:rsidRPr="00680BCB" w:rsidRDefault="00EF762B" w:rsidP="00EF762B">
      <w:pPr>
        <w:pStyle w:val="NormaleWeb"/>
        <w:spacing w:line="360" w:lineRule="auto"/>
        <w:jc w:val="both"/>
        <w:rPr>
          <w:color w:val="000000"/>
        </w:rPr>
      </w:pPr>
      <w:r w:rsidRPr="00680BCB">
        <w:rPr>
          <w:color w:val="000000"/>
        </w:rPr>
        <w:t xml:space="preserve">nato/a </w:t>
      </w:r>
      <w:proofErr w:type="spellStart"/>
      <w:r w:rsidRPr="00680BCB">
        <w:rPr>
          <w:color w:val="000000"/>
        </w:rPr>
        <w:t>a</w:t>
      </w:r>
      <w:proofErr w:type="spellEnd"/>
      <w:r w:rsidRPr="00680BCB">
        <w:rPr>
          <w:color w:val="000000"/>
        </w:rPr>
        <w:t xml:space="preserve"> __________________________</w:t>
      </w:r>
      <w:r>
        <w:rPr>
          <w:color w:val="000000"/>
        </w:rPr>
        <w:t>_____</w:t>
      </w:r>
      <w:r w:rsidRPr="00680BCB">
        <w:rPr>
          <w:color w:val="000000"/>
        </w:rPr>
        <w:t>_______il_________________________________</w:t>
      </w:r>
      <w:r>
        <w:rPr>
          <w:color w:val="000000"/>
        </w:rPr>
        <w:t>_</w:t>
      </w:r>
    </w:p>
    <w:p w:rsidR="00EF762B" w:rsidRPr="00680BCB" w:rsidRDefault="00EF762B" w:rsidP="00EF762B">
      <w:pPr>
        <w:pStyle w:val="NormaleWeb"/>
        <w:spacing w:line="360" w:lineRule="auto"/>
        <w:jc w:val="both"/>
        <w:rPr>
          <w:color w:val="000000"/>
        </w:rPr>
      </w:pPr>
      <w:r w:rsidRPr="00680BCB">
        <w:rPr>
          <w:color w:val="000000"/>
        </w:rPr>
        <w:t>residente in Via/Piazza ____________________</w:t>
      </w:r>
      <w:r>
        <w:rPr>
          <w:color w:val="000000"/>
        </w:rPr>
        <w:t>________________</w:t>
      </w:r>
      <w:r w:rsidRPr="00680BCB">
        <w:rPr>
          <w:color w:val="000000"/>
        </w:rPr>
        <w:t>________ n. ______________</w:t>
      </w:r>
    </w:p>
    <w:p w:rsidR="00EF762B" w:rsidRPr="00680BCB" w:rsidRDefault="00EF762B" w:rsidP="00EF762B">
      <w:pPr>
        <w:pStyle w:val="NormaleWeb"/>
        <w:spacing w:line="360" w:lineRule="auto"/>
        <w:jc w:val="both"/>
        <w:rPr>
          <w:color w:val="000000"/>
        </w:rPr>
      </w:pPr>
      <w:r w:rsidRPr="00680BCB">
        <w:rPr>
          <w:color w:val="000000"/>
        </w:rPr>
        <w:t>città ________________________________</w:t>
      </w:r>
      <w:r>
        <w:rPr>
          <w:color w:val="000000"/>
        </w:rPr>
        <w:t>_________________________________</w:t>
      </w:r>
      <w:r w:rsidRPr="00680BCB">
        <w:rPr>
          <w:color w:val="000000"/>
        </w:rPr>
        <w:t>___________</w:t>
      </w:r>
    </w:p>
    <w:p w:rsidR="00EF762B" w:rsidRPr="00680BCB" w:rsidRDefault="00EF762B" w:rsidP="00EF762B">
      <w:pPr>
        <w:pStyle w:val="NormaleWeb"/>
        <w:spacing w:line="360" w:lineRule="auto"/>
        <w:jc w:val="both"/>
        <w:rPr>
          <w:color w:val="000000"/>
        </w:rPr>
      </w:pPr>
      <w:r w:rsidRPr="00680BCB">
        <w:rPr>
          <w:color w:val="000000"/>
        </w:rPr>
        <w:t>e -mail_____________________________________</w:t>
      </w:r>
      <w:r>
        <w:rPr>
          <w:color w:val="000000"/>
        </w:rPr>
        <w:t xml:space="preserve">______ </w:t>
      </w:r>
      <w:r w:rsidRPr="00680BCB">
        <w:rPr>
          <w:color w:val="000000"/>
        </w:rPr>
        <w:t>telefono____________________</w:t>
      </w:r>
      <w:r>
        <w:rPr>
          <w:color w:val="000000"/>
        </w:rPr>
        <w:t>__</w:t>
      </w:r>
      <w:r w:rsidRPr="00680BCB">
        <w:rPr>
          <w:color w:val="000000"/>
        </w:rPr>
        <w:t>__</w:t>
      </w:r>
    </w:p>
    <w:p w:rsidR="00EF762B" w:rsidRPr="00680BCB" w:rsidRDefault="00EF762B" w:rsidP="00EF762B">
      <w:pPr>
        <w:pStyle w:val="NormaleWeb"/>
        <w:spacing w:line="360" w:lineRule="auto"/>
        <w:jc w:val="center"/>
        <w:rPr>
          <w:b/>
          <w:color w:val="000000"/>
        </w:rPr>
      </w:pPr>
    </w:p>
    <w:p w:rsidR="00EF762B" w:rsidRPr="00680BCB" w:rsidRDefault="00EF762B" w:rsidP="00EF762B">
      <w:pPr>
        <w:pStyle w:val="NormaleWeb"/>
        <w:spacing w:line="360" w:lineRule="auto"/>
        <w:jc w:val="center"/>
        <w:rPr>
          <w:b/>
          <w:color w:val="000000"/>
        </w:rPr>
      </w:pPr>
      <w:r w:rsidRPr="00680BCB">
        <w:rPr>
          <w:b/>
          <w:color w:val="000000"/>
        </w:rPr>
        <w:t>CHIEDE</w:t>
      </w:r>
    </w:p>
    <w:p w:rsidR="00EF762B" w:rsidRPr="00680BCB" w:rsidRDefault="00EF762B" w:rsidP="00EF762B">
      <w:pPr>
        <w:pStyle w:val="NormaleWeb"/>
        <w:spacing w:line="360" w:lineRule="auto"/>
        <w:jc w:val="center"/>
        <w:rPr>
          <w:b/>
          <w:color w:val="000000"/>
        </w:rPr>
      </w:pPr>
    </w:p>
    <w:p w:rsidR="00EF762B" w:rsidRPr="00680BCB" w:rsidRDefault="00EF762B" w:rsidP="00EF762B">
      <w:pPr>
        <w:pStyle w:val="NormaleWeb"/>
        <w:spacing w:line="360" w:lineRule="auto"/>
        <w:jc w:val="both"/>
        <w:rPr>
          <w:color w:val="000000"/>
        </w:rPr>
      </w:pPr>
      <w:r w:rsidRPr="00680BCB">
        <w:rPr>
          <w:color w:val="000000"/>
        </w:rPr>
        <w:t xml:space="preserve">con riferimento all'art. 5 comma II del D. </w:t>
      </w:r>
      <w:proofErr w:type="spellStart"/>
      <w:r w:rsidRPr="00680BCB">
        <w:rPr>
          <w:color w:val="000000"/>
        </w:rPr>
        <w:t>Lgs</w:t>
      </w:r>
      <w:proofErr w:type="spellEnd"/>
      <w:r w:rsidRPr="00680BCB">
        <w:rPr>
          <w:color w:val="000000"/>
        </w:rPr>
        <w:t xml:space="preserve">. 33/2013 i seguenti dati/documenti: </w:t>
      </w:r>
    </w:p>
    <w:p w:rsidR="00EF762B" w:rsidRPr="00680BCB" w:rsidRDefault="00EF762B" w:rsidP="00EF762B">
      <w:pPr>
        <w:pStyle w:val="NormaleWeb"/>
        <w:spacing w:line="360" w:lineRule="auto"/>
        <w:jc w:val="both"/>
        <w:rPr>
          <w:color w:val="000000"/>
        </w:rPr>
      </w:pPr>
      <w:r w:rsidRPr="00680BCB">
        <w:rPr>
          <w:color w:val="000000"/>
        </w:rPr>
        <w:t>Dati:________________________________________________________________________________________________________________________________________________________________________________________________________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</w:rPr>
        <w:t>__________________________</w:t>
      </w:r>
      <w:r w:rsidRPr="00680BCB">
        <w:rPr>
          <w:color w:val="000000"/>
        </w:rPr>
        <w:t>_______(3)</w:t>
      </w:r>
    </w:p>
    <w:p w:rsidR="00EF762B" w:rsidRPr="00680BCB" w:rsidRDefault="00EF762B" w:rsidP="00EF762B">
      <w:pPr>
        <w:pStyle w:val="NormaleWeb"/>
        <w:spacing w:line="360" w:lineRule="auto"/>
        <w:jc w:val="both"/>
        <w:rPr>
          <w:color w:val="000000"/>
        </w:rPr>
      </w:pPr>
      <w:r w:rsidRPr="00680BCB">
        <w:rPr>
          <w:color w:val="000000"/>
        </w:rPr>
        <w:t>Documenti:_______________________________________________________________________________________________________________________________________________________________________________________________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</w:rPr>
        <w:t>___________________________</w:t>
      </w:r>
      <w:r w:rsidRPr="00680BCB">
        <w:rPr>
          <w:color w:val="000000"/>
        </w:rPr>
        <w:t>____________</w:t>
      </w:r>
    </w:p>
    <w:p w:rsidR="00EF762B" w:rsidRPr="00680BCB" w:rsidRDefault="00EF762B" w:rsidP="00EF762B">
      <w:pPr>
        <w:pStyle w:val="NormaleWeb"/>
        <w:spacing w:line="360" w:lineRule="auto"/>
        <w:jc w:val="both"/>
        <w:rPr>
          <w:color w:val="000000"/>
        </w:rPr>
      </w:pPr>
      <w:r w:rsidRPr="00680BCB">
        <w:rPr>
          <w:color w:val="000000"/>
        </w:rPr>
        <w:lastRenderedPageBreak/>
        <w:t>Il/la sottoscritto/a allega copia del documento di identità in corso di validità.</w:t>
      </w:r>
    </w:p>
    <w:p w:rsidR="00EF762B" w:rsidRPr="00680BCB" w:rsidRDefault="00EF762B" w:rsidP="00EF762B">
      <w:pPr>
        <w:pStyle w:val="NormaleWeb"/>
        <w:spacing w:line="360" w:lineRule="auto"/>
        <w:jc w:val="both"/>
        <w:rPr>
          <w:color w:val="000000"/>
        </w:rPr>
      </w:pPr>
      <w:r w:rsidRPr="00680BCB">
        <w:rPr>
          <w:color w:val="000000"/>
        </w:rPr>
        <w:t>Luogo e data, __________</w:t>
      </w:r>
    </w:p>
    <w:p w:rsidR="00EF762B" w:rsidRDefault="00EF762B" w:rsidP="00EF762B">
      <w:pPr>
        <w:pStyle w:val="NormaleWeb"/>
        <w:spacing w:line="360" w:lineRule="auto"/>
        <w:jc w:val="right"/>
        <w:rPr>
          <w:color w:val="000000"/>
        </w:rPr>
      </w:pPr>
      <w:r w:rsidRPr="00680BCB">
        <w:rPr>
          <w:color w:val="000000"/>
        </w:rPr>
        <w:t xml:space="preserve">_____________________________ </w:t>
      </w:r>
    </w:p>
    <w:p w:rsidR="00EF762B" w:rsidRPr="00680BCB" w:rsidRDefault="00EF762B" w:rsidP="00EF762B">
      <w:pPr>
        <w:pStyle w:val="NormaleWeb"/>
        <w:spacing w:line="360" w:lineRule="auto"/>
        <w:ind w:left="5664" w:firstLine="708"/>
        <w:jc w:val="center"/>
        <w:rPr>
          <w:color w:val="000000"/>
        </w:rPr>
      </w:pPr>
      <w:r w:rsidRPr="00680BCB">
        <w:rPr>
          <w:color w:val="000000"/>
        </w:rPr>
        <w:t>(firma)</w:t>
      </w:r>
    </w:p>
    <w:p w:rsidR="00EF762B" w:rsidRPr="00680BCB" w:rsidRDefault="00EF762B" w:rsidP="00EF762B">
      <w:pPr>
        <w:pStyle w:val="NormaleWeb"/>
        <w:spacing w:line="360" w:lineRule="auto"/>
        <w:jc w:val="both"/>
        <w:rPr>
          <w:color w:val="000000"/>
        </w:rPr>
      </w:pPr>
      <w:r w:rsidRPr="00680BCB">
        <w:rPr>
          <w:color w:val="000000"/>
        </w:rPr>
        <w:t>(1) Il richiedente, al fine di verificare l'eventuale pubblicazione dei dati o dei documenti di interesse, è invitato a prendere visione delle sotto sezioni della sezione "Società Trasparente", nonché a valutare l’opportunità di presentare richiesta di accesso agli atti ai sensi della legge 241/1990, in quanto titolare di interessi giuridicamente rilevanti rispetto all'attività oggetto della richiesta.</w:t>
      </w:r>
    </w:p>
    <w:p w:rsidR="00EF762B" w:rsidRPr="00680BCB" w:rsidRDefault="00EF762B" w:rsidP="00EF762B">
      <w:pPr>
        <w:pStyle w:val="NormaleWeb"/>
        <w:spacing w:line="360" w:lineRule="auto"/>
        <w:jc w:val="both"/>
        <w:rPr>
          <w:color w:val="000000"/>
        </w:rPr>
      </w:pPr>
      <w:r w:rsidRPr="00680BCB">
        <w:rPr>
          <w:color w:val="000000"/>
        </w:rPr>
        <w:t>(2) Dati da inserire solamente qualora il soggetto richiedente presenti istanza per conto di una Persona Giuridica (indicare denominazione della società).</w:t>
      </w:r>
    </w:p>
    <w:p w:rsidR="00EF762B" w:rsidRPr="00680BCB" w:rsidRDefault="00EF762B" w:rsidP="00EF762B">
      <w:pPr>
        <w:pStyle w:val="NormaleWeb"/>
        <w:spacing w:line="360" w:lineRule="auto"/>
        <w:jc w:val="both"/>
        <w:rPr>
          <w:color w:val="000000"/>
        </w:rPr>
      </w:pPr>
      <w:r w:rsidRPr="00680BCB">
        <w:rPr>
          <w:color w:val="000000"/>
        </w:rPr>
        <w:t>(3) Indicare tutti gli elementi possibili al fine di consentire l'individuazione del dato e del documento oggetto d’istanza di accesso generalizzato.</w:t>
      </w:r>
    </w:p>
    <w:p w:rsidR="00EF762B" w:rsidRDefault="00EF762B" w:rsidP="00EF762B">
      <w:pPr>
        <w:spacing w:line="259" w:lineRule="auto"/>
        <w:jc w:val="left"/>
        <w:rPr>
          <w:rFonts w:eastAsia="Calibri"/>
          <w:lang w:eastAsia="en-US"/>
        </w:rPr>
      </w:pPr>
      <w:r>
        <w:rPr>
          <w:rFonts w:eastAsia="Calibri"/>
          <w:lang w:eastAsia="en-US"/>
        </w:rPr>
        <w:br w:type="page"/>
      </w:r>
    </w:p>
    <w:p w:rsidR="00EF762B" w:rsidRPr="000F35A2" w:rsidRDefault="00EF762B" w:rsidP="00EF762B">
      <w:pPr>
        <w:pStyle w:val="Titolo1"/>
        <w:numPr>
          <w:ilvl w:val="0"/>
          <w:numId w:val="0"/>
        </w:numPr>
        <w:ind w:left="432"/>
        <w:jc w:val="center"/>
      </w:pPr>
      <w:bookmarkStart w:id="3" w:name="_Toc506216270"/>
      <w:bookmarkStart w:id="4" w:name="_Toc508795696"/>
      <w:bookmarkStart w:id="5" w:name="_Toc518305756"/>
      <w:r w:rsidRPr="009B7DC7">
        <w:lastRenderedPageBreak/>
        <w:t xml:space="preserve">Modulo 8 </w:t>
      </w:r>
      <w:r>
        <w:t>B</w:t>
      </w:r>
      <w:r w:rsidRPr="009B7DC7">
        <w:t>)</w:t>
      </w:r>
      <w:r>
        <w:t xml:space="preserve"> - </w:t>
      </w:r>
      <w:r>
        <w:rPr>
          <w:color w:val="000000"/>
        </w:rPr>
        <w:t>I</w:t>
      </w:r>
      <w:r w:rsidRPr="009B7DC7">
        <w:rPr>
          <w:color w:val="000000"/>
        </w:rPr>
        <w:t>stanza accesso civico semplice ex d.</w:t>
      </w:r>
      <w:r>
        <w:rPr>
          <w:color w:val="000000"/>
        </w:rPr>
        <w:t xml:space="preserve"> </w:t>
      </w:r>
      <w:proofErr w:type="spellStart"/>
      <w:r w:rsidRPr="009B7DC7">
        <w:rPr>
          <w:color w:val="000000"/>
        </w:rPr>
        <w:t>lgs</w:t>
      </w:r>
      <w:proofErr w:type="spellEnd"/>
      <w:r w:rsidRPr="009B7DC7">
        <w:rPr>
          <w:color w:val="000000"/>
        </w:rPr>
        <w:t xml:space="preserve"> 33/2013</w:t>
      </w:r>
      <w:bookmarkEnd w:id="3"/>
      <w:bookmarkEnd w:id="4"/>
      <w:bookmarkEnd w:id="5"/>
    </w:p>
    <w:p w:rsidR="00EF762B" w:rsidRPr="009B7DC7" w:rsidRDefault="00EF762B" w:rsidP="00EF762B">
      <w:pPr>
        <w:pStyle w:val="NormaleWeb"/>
        <w:spacing w:line="360" w:lineRule="auto"/>
        <w:jc w:val="center"/>
        <w:rPr>
          <w:b/>
          <w:color w:val="000000"/>
        </w:rPr>
      </w:pPr>
      <w:r w:rsidRPr="009B7DC7">
        <w:rPr>
          <w:b/>
          <w:color w:val="000000"/>
        </w:rPr>
        <w:t>AI SENSI DELL’ART. 5, comma I, del D. LGS. 33/2013</w:t>
      </w:r>
    </w:p>
    <w:p w:rsidR="00EF762B" w:rsidRPr="009B7DC7" w:rsidRDefault="00EF762B" w:rsidP="00EF762B">
      <w:pPr>
        <w:pStyle w:val="NormaleWeb"/>
        <w:spacing w:line="360" w:lineRule="auto"/>
        <w:rPr>
          <w:b/>
          <w:color w:val="000000"/>
        </w:rPr>
      </w:pPr>
    </w:p>
    <w:p w:rsidR="00EF762B" w:rsidRPr="009B7DC7" w:rsidRDefault="00EF762B" w:rsidP="00EF762B">
      <w:pPr>
        <w:pStyle w:val="NormaleWeb"/>
        <w:spacing w:line="360" w:lineRule="auto"/>
        <w:ind w:left="4248" w:firstLine="708"/>
        <w:jc w:val="right"/>
        <w:rPr>
          <w:i/>
          <w:color w:val="000000"/>
        </w:rPr>
      </w:pPr>
      <w:r w:rsidRPr="009B7DC7">
        <w:rPr>
          <w:i/>
          <w:color w:val="000000"/>
        </w:rPr>
        <w:t xml:space="preserve">Via </w:t>
      </w:r>
      <w:r>
        <w:rPr>
          <w:i/>
          <w:color w:val="000000"/>
        </w:rPr>
        <w:t>E-Mail</w:t>
      </w:r>
      <w:r w:rsidRPr="009B7DC7">
        <w:rPr>
          <w:i/>
          <w:color w:val="000000"/>
        </w:rPr>
        <w:t xml:space="preserve"> </w:t>
      </w:r>
    </w:p>
    <w:p w:rsidR="00EF762B" w:rsidRPr="009B7DC7" w:rsidRDefault="00EF762B" w:rsidP="00EF762B">
      <w:pPr>
        <w:pStyle w:val="NormaleWeb"/>
        <w:spacing w:line="360" w:lineRule="auto"/>
        <w:ind w:left="4248" w:firstLine="708"/>
        <w:jc w:val="both"/>
        <w:rPr>
          <w:i/>
          <w:color w:val="000000"/>
        </w:rPr>
      </w:pPr>
    </w:p>
    <w:p w:rsidR="00EF762B" w:rsidRPr="009B7DC7" w:rsidRDefault="00EF762B" w:rsidP="00EF762B">
      <w:pPr>
        <w:pStyle w:val="NormaleWeb"/>
        <w:spacing w:line="360" w:lineRule="auto"/>
        <w:jc w:val="both"/>
        <w:rPr>
          <w:color w:val="000000"/>
        </w:rPr>
      </w:pPr>
      <w:r w:rsidRPr="009B7DC7">
        <w:rPr>
          <w:color w:val="000000"/>
        </w:rPr>
        <w:t>Il/la sottoscritto/a (cognome e nome)__________________________</w:t>
      </w:r>
      <w:r>
        <w:rPr>
          <w:color w:val="000000"/>
        </w:rPr>
        <w:t>________________</w:t>
      </w:r>
      <w:r w:rsidRPr="009B7DC7">
        <w:rPr>
          <w:color w:val="000000"/>
        </w:rPr>
        <w:t>______(1)</w:t>
      </w:r>
    </w:p>
    <w:p w:rsidR="00EF762B" w:rsidRPr="009B7DC7" w:rsidRDefault="00EF762B" w:rsidP="00EF762B">
      <w:pPr>
        <w:pStyle w:val="NormaleWeb"/>
        <w:spacing w:line="360" w:lineRule="auto"/>
        <w:jc w:val="both"/>
        <w:rPr>
          <w:color w:val="000000"/>
        </w:rPr>
      </w:pPr>
      <w:r w:rsidRPr="009B7DC7">
        <w:rPr>
          <w:color w:val="000000"/>
        </w:rPr>
        <w:t>in qualità di _________________________________________________</w:t>
      </w:r>
      <w:r>
        <w:rPr>
          <w:color w:val="000000"/>
        </w:rPr>
        <w:t>_______________</w:t>
      </w:r>
      <w:r w:rsidRPr="009B7DC7">
        <w:rPr>
          <w:color w:val="000000"/>
        </w:rPr>
        <w:t>___(2)</w:t>
      </w:r>
    </w:p>
    <w:p w:rsidR="00EF762B" w:rsidRDefault="00EF762B" w:rsidP="00EF762B">
      <w:pPr>
        <w:pStyle w:val="NormaleWeb"/>
        <w:spacing w:line="360" w:lineRule="auto"/>
        <w:jc w:val="both"/>
        <w:rPr>
          <w:color w:val="000000"/>
        </w:rPr>
      </w:pPr>
      <w:r w:rsidRPr="009B7DC7">
        <w:rPr>
          <w:color w:val="000000"/>
        </w:rPr>
        <w:t xml:space="preserve">nato/a </w:t>
      </w:r>
      <w:proofErr w:type="spellStart"/>
      <w:r w:rsidRPr="009B7DC7">
        <w:rPr>
          <w:color w:val="000000"/>
        </w:rPr>
        <w:t>a</w:t>
      </w:r>
      <w:proofErr w:type="spellEnd"/>
      <w:r w:rsidRPr="009B7DC7">
        <w:rPr>
          <w:color w:val="000000"/>
        </w:rPr>
        <w:t xml:space="preserve"> _____________________________</w:t>
      </w:r>
      <w:r>
        <w:rPr>
          <w:color w:val="000000"/>
        </w:rPr>
        <w:t>_______________________</w:t>
      </w:r>
      <w:r w:rsidRPr="009B7DC7">
        <w:rPr>
          <w:color w:val="000000"/>
        </w:rPr>
        <w:t>il____________</w:t>
      </w:r>
      <w:r>
        <w:rPr>
          <w:color w:val="000000"/>
        </w:rPr>
        <w:t>_____</w:t>
      </w:r>
      <w:r w:rsidRPr="009B7DC7">
        <w:rPr>
          <w:color w:val="000000"/>
        </w:rPr>
        <w:t>___</w:t>
      </w:r>
      <w:r>
        <w:rPr>
          <w:color w:val="000000"/>
        </w:rPr>
        <w:t xml:space="preserve"> </w:t>
      </w:r>
    </w:p>
    <w:p w:rsidR="00EF762B" w:rsidRPr="009B7DC7" w:rsidRDefault="00EF762B" w:rsidP="00EF762B">
      <w:pPr>
        <w:pStyle w:val="NormaleWeb"/>
        <w:spacing w:line="360" w:lineRule="auto"/>
        <w:jc w:val="both"/>
        <w:rPr>
          <w:color w:val="000000"/>
        </w:rPr>
      </w:pPr>
      <w:r w:rsidRPr="009B7DC7">
        <w:rPr>
          <w:color w:val="000000"/>
        </w:rPr>
        <w:t>residente in Via/Piazza ______________________</w:t>
      </w:r>
      <w:r>
        <w:rPr>
          <w:color w:val="000000"/>
        </w:rPr>
        <w:t>________________</w:t>
      </w:r>
      <w:r w:rsidRPr="009B7DC7">
        <w:rPr>
          <w:color w:val="000000"/>
        </w:rPr>
        <w:t>______ n. ______________</w:t>
      </w:r>
    </w:p>
    <w:p w:rsidR="00EF762B" w:rsidRPr="009B7DC7" w:rsidRDefault="00EF762B" w:rsidP="00EF762B">
      <w:pPr>
        <w:pStyle w:val="NormaleWeb"/>
        <w:spacing w:line="360" w:lineRule="auto"/>
        <w:jc w:val="both"/>
        <w:rPr>
          <w:color w:val="000000"/>
        </w:rPr>
      </w:pPr>
      <w:r w:rsidRPr="009B7DC7">
        <w:rPr>
          <w:color w:val="000000"/>
        </w:rPr>
        <w:t>città __________________</w:t>
      </w:r>
      <w:r>
        <w:rPr>
          <w:color w:val="000000"/>
        </w:rPr>
        <w:t>_________________________________</w:t>
      </w:r>
      <w:r w:rsidRPr="009B7DC7">
        <w:rPr>
          <w:color w:val="000000"/>
        </w:rPr>
        <w:t>_________________________</w:t>
      </w:r>
    </w:p>
    <w:p w:rsidR="00EF762B" w:rsidRPr="009B7DC7" w:rsidRDefault="00EF762B" w:rsidP="00EF762B">
      <w:pPr>
        <w:pStyle w:val="NormaleWeb"/>
        <w:spacing w:line="360" w:lineRule="auto"/>
        <w:jc w:val="both"/>
        <w:rPr>
          <w:color w:val="000000"/>
        </w:rPr>
      </w:pPr>
      <w:r w:rsidRPr="009B7DC7">
        <w:rPr>
          <w:color w:val="000000"/>
        </w:rPr>
        <w:t>e -mail_________________________________________telefono___________________________</w:t>
      </w:r>
    </w:p>
    <w:p w:rsidR="00EF762B" w:rsidRPr="009B7DC7" w:rsidRDefault="00EF762B" w:rsidP="00EF762B">
      <w:pPr>
        <w:spacing w:after="0"/>
        <w:ind w:left="4186"/>
        <w:rPr>
          <w:rFonts w:eastAsia="MS Mincho"/>
          <w:b/>
          <w:lang w:eastAsia="it-IT"/>
        </w:rPr>
      </w:pPr>
      <w:r w:rsidRPr="009B7DC7">
        <w:rPr>
          <w:rFonts w:eastAsia="MS Mincho"/>
          <w:b/>
          <w:lang w:eastAsia="it-IT"/>
        </w:rPr>
        <w:t>CONSIDERATA</w:t>
      </w:r>
    </w:p>
    <w:p w:rsidR="00EF762B" w:rsidRPr="009B7DC7" w:rsidRDefault="00EF762B" w:rsidP="00EF762B">
      <w:pPr>
        <w:spacing w:after="0"/>
        <w:rPr>
          <w:rFonts w:eastAsia="MS Mincho"/>
          <w:lang w:eastAsia="it-IT"/>
        </w:rPr>
      </w:pPr>
    </w:p>
    <w:p w:rsidR="00EF762B" w:rsidRPr="009B7DC7" w:rsidRDefault="00EF762B" w:rsidP="00EF762B">
      <w:pPr>
        <w:tabs>
          <w:tab w:val="left" w:pos="4526"/>
          <w:tab w:val="left" w:pos="6346"/>
        </w:tabs>
        <w:spacing w:after="0"/>
        <w:ind w:left="6"/>
        <w:jc w:val="center"/>
        <w:rPr>
          <w:rFonts w:eastAsia="MS Mincho"/>
          <w:lang w:eastAsia="it-IT"/>
        </w:rPr>
      </w:pPr>
      <w:r w:rsidRPr="009B7DC7">
        <w:rPr>
          <w:rFonts w:eastAsia="MS Mincho"/>
          <w:lang w:eastAsia="it-IT"/>
        </w:rPr>
        <w:t></w:t>
      </w:r>
      <w:r>
        <w:rPr>
          <w:rFonts w:eastAsia="MS Mincho"/>
          <w:lang w:eastAsia="it-IT"/>
        </w:rPr>
        <w:t xml:space="preserve"> </w:t>
      </w:r>
      <w:r w:rsidRPr="009B7DC7">
        <w:rPr>
          <w:rFonts w:eastAsia="MS Mincho"/>
          <w:lang w:eastAsia="it-IT"/>
        </w:rPr>
        <w:t>la mancata pubblicazione</w:t>
      </w:r>
      <w:r w:rsidRPr="009B7DC7">
        <w:rPr>
          <w:rFonts w:eastAsia="MS Mincho"/>
          <w:lang w:eastAsia="it-IT"/>
        </w:rPr>
        <w:tab/>
        <w:t>ovvero</w:t>
      </w:r>
      <w:r w:rsidRPr="009B7DC7">
        <w:rPr>
          <w:rFonts w:eastAsia="MS Mincho"/>
          <w:lang w:eastAsia="it-IT"/>
        </w:rPr>
        <w:tab/>
      </w:r>
      <w:r>
        <w:rPr>
          <w:rFonts w:eastAsia="MS Mincho"/>
          <w:lang w:eastAsia="it-IT"/>
        </w:rPr>
        <w:t xml:space="preserve">     </w:t>
      </w:r>
      <w:r w:rsidRPr="009B7DC7">
        <w:rPr>
          <w:rFonts w:eastAsia="MS Mincho"/>
          <w:lang w:eastAsia="it-IT"/>
        </w:rPr>
        <w:t xml:space="preserve"> </w:t>
      </w:r>
      <w:r w:rsidRPr="009B7DC7">
        <w:rPr>
          <w:rFonts w:eastAsia="MS Mincho"/>
          <w:lang w:eastAsia="it-IT"/>
        </w:rPr>
        <w:t>la pubblicazione</w:t>
      </w:r>
      <w:r>
        <w:rPr>
          <w:rFonts w:eastAsia="MS Mincho"/>
          <w:lang w:eastAsia="it-IT"/>
        </w:rPr>
        <w:t xml:space="preserve"> </w:t>
      </w:r>
      <w:r w:rsidRPr="009B7DC7">
        <w:rPr>
          <w:rFonts w:eastAsia="MS Mincho"/>
          <w:lang w:eastAsia="it-IT"/>
        </w:rPr>
        <w:t>parziale</w:t>
      </w:r>
    </w:p>
    <w:p w:rsidR="00EF762B" w:rsidRPr="009B7DC7" w:rsidRDefault="00EF762B" w:rsidP="00EF762B">
      <w:pPr>
        <w:spacing w:after="0"/>
        <w:rPr>
          <w:rFonts w:eastAsia="MS Mincho"/>
          <w:lang w:eastAsia="it-IT"/>
        </w:rPr>
      </w:pPr>
    </w:p>
    <w:p w:rsidR="00EF762B" w:rsidRPr="009B7DC7" w:rsidRDefault="00EF762B" w:rsidP="00EF762B">
      <w:pPr>
        <w:spacing w:after="0"/>
        <w:ind w:left="6"/>
        <w:rPr>
          <w:rFonts w:eastAsia="MS Mincho"/>
          <w:lang w:eastAsia="it-IT"/>
        </w:rPr>
      </w:pPr>
      <w:r w:rsidRPr="009B7DC7">
        <w:rPr>
          <w:rFonts w:eastAsia="MS Mincho"/>
          <w:lang w:eastAsia="it-IT"/>
        </w:rPr>
        <w:t xml:space="preserve">del seguente documento /informazione/dato che in base alla normativa vigente non risulta pubblicato nella sezione Amministrazione </w:t>
      </w:r>
      <w:r>
        <w:rPr>
          <w:rFonts w:eastAsia="MS Mincho"/>
          <w:lang w:eastAsia="it-IT"/>
        </w:rPr>
        <w:t>T</w:t>
      </w:r>
      <w:r w:rsidRPr="009B7DC7">
        <w:rPr>
          <w:rFonts w:eastAsia="MS Mincho"/>
          <w:lang w:eastAsia="it-IT"/>
        </w:rPr>
        <w:t>rasparente</w:t>
      </w:r>
    </w:p>
    <w:p w:rsidR="00EF762B" w:rsidRPr="009B7DC7" w:rsidRDefault="00EF762B" w:rsidP="00EF762B">
      <w:pPr>
        <w:spacing w:after="0"/>
        <w:rPr>
          <w:rFonts w:eastAsia="MS Mincho"/>
          <w:lang w:eastAsia="it-IT"/>
        </w:rPr>
      </w:pPr>
    </w:p>
    <w:p w:rsidR="00EF762B" w:rsidRDefault="00EF762B" w:rsidP="00EF762B">
      <w:pPr>
        <w:spacing w:after="0"/>
        <w:rPr>
          <w:rFonts w:eastAsia="MS Mincho"/>
          <w:lang w:eastAsia="it-IT"/>
        </w:rPr>
      </w:pPr>
      <w:r w:rsidRPr="009B7DC7">
        <w:rPr>
          <w:rFonts w:eastAsia="MS Mincho"/>
          <w:lang w:eastAsia="it-IT"/>
        </w:rPr>
        <w:t>_______________________________________________________________________________________________</w:t>
      </w:r>
      <w:r>
        <w:rPr>
          <w:rFonts w:eastAsia="MS Mincho"/>
          <w:lang w:eastAsia="it-IT"/>
        </w:rPr>
        <w:t>________________________________________________________________</w:t>
      </w:r>
    </w:p>
    <w:p w:rsidR="00EF762B" w:rsidRPr="009B7DC7" w:rsidRDefault="00EF762B" w:rsidP="00EF762B">
      <w:pPr>
        <w:spacing w:after="0"/>
        <w:rPr>
          <w:rFonts w:eastAsia="MS Mincho"/>
          <w:lang w:eastAsia="it-IT"/>
        </w:rPr>
      </w:pPr>
      <w:r>
        <w:rPr>
          <w:rFonts w:eastAsia="MS Mincho"/>
          <w:lang w:eastAsia="it-IT"/>
        </w:rPr>
        <w:t>________________________________________________________________________________</w:t>
      </w:r>
    </w:p>
    <w:p w:rsidR="00EF762B" w:rsidRPr="009B7DC7" w:rsidRDefault="00EF762B" w:rsidP="00EF762B">
      <w:pPr>
        <w:spacing w:after="0"/>
        <w:rPr>
          <w:rFonts w:eastAsia="MS Mincho"/>
          <w:lang w:eastAsia="it-IT"/>
        </w:rPr>
      </w:pPr>
    </w:p>
    <w:p w:rsidR="00EF762B" w:rsidRDefault="00EF762B" w:rsidP="00EF762B">
      <w:pPr>
        <w:spacing w:after="0"/>
        <w:ind w:left="4466"/>
        <w:rPr>
          <w:rFonts w:eastAsia="MS Mincho"/>
          <w:lang w:eastAsia="it-IT"/>
        </w:rPr>
      </w:pPr>
      <w:r w:rsidRPr="009B7DC7">
        <w:rPr>
          <w:rFonts w:eastAsia="MS Mincho"/>
          <w:lang w:eastAsia="it-IT"/>
        </w:rPr>
        <w:t>CHIEDE</w:t>
      </w:r>
    </w:p>
    <w:p w:rsidR="00EF762B" w:rsidRPr="009B7DC7" w:rsidRDefault="00EF762B" w:rsidP="00EF762B">
      <w:pPr>
        <w:spacing w:after="0"/>
        <w:ind w:left="4466"/>
        <w:rPr>
          <w:rFonts w:eastAsia="MS Mincho"/>
          <w:lang w:eastAsia="it-IT"/>
        </w:rPr>
      </w:pPr>
    </w:p>
    <w:p w:rsidR="00EF762B" w:rsidRPr="009B7DC7" w:rsidRDefault="00EF762B" w:rsidP="00EF762B">
      <w:pPr>
        <w:spacing w:after="0"/>
        <w:ind w:left="6"/>
        <w:rPr>
          <w:rFonts w:eastAsia="MS Mincho"/>
          <w:lang w:eastAsia="it-IT"/>
        </w:rPr>
      </w:pPr>
      <w:r w:rsidRPr="009B7DC7">
        <w:rPr>
          <w:rFonts w:eastAsia="MS Mincho"/>
          <w:lang w:eastAsia="it-IT"/>
        </w:rPr>
        <w:t xml:space="preserve">ai sensi e per gli effetti dell’art. 5, comma 1, del </w:t>
      </w:r>
      <w:r>
        <w:rPr>
          <w:rFonts w:eastAsia="MS Mincho"/>
          <w:lang w:eastAsia="it-IT"/>
        </w:rPr>
        <w:t>D</w:t>
      </w:r>
      <w:r w:rsidRPr="009B7DC7">
        <w:rPr>
          <w:rFonts w:eastAsia="MS Mincho"/>
          <w:lang w:eastAsia="it-IT"/>
        </w:rPr>
        <w:t>.</w:t>
      </w:r>
      <w:r>
        <w:rPr>
          <w:rFonts w:eastAsia="MS Mincho"/>
          <w:lang w:eastAsia="it-IT"/>
        </w:rPr>
        <w:t xml:space="preserve"> </w:t>
      </w:r>
      <w:proofErr w:type="spellStart"/>
      <w:r w:rsidRPr="009B7DC7">
        <w:rPr>
          <w:rFonts w:eastAsia="MS Mincho"/>
          <w:lang w:eastAsia="it-IT"/>
        </w:rPr>
        <w:t>lgs</w:t>
      </w:r>
      <w:proofErr w:type="spellEnd"/>
      <w:r w:rsidRPr="009B7DC7">
        <w:rPr>
          <w:rFonts w:eastAsia="MS Mincho"/>
          <w:lang w:eastAsia="it-IT"/>
        </w:rPr>
        <w:t xml:space="preserve"> n. 33 del 14 marzo 2013, la pubblicazione di quanto richiesto e la comunicazione alla/al medesima/o dell’avvenuta pubblicazione, indicando il collegamento ipertestuale al dato/informazione oggetto dell’istanza.</w:t>
      </w:r>
    </w:p>
    <w:p w:rsidR="00EF762B" w:rsidRPr="009B7DC7" w:rsidRDefault="00EF762B" w:rsidP="00EF762B">
      <w:pPr>
        <w:spacing w:after="0"/>
        <w:ind w:left="6"/>
        <w:rPr>
          <w:rFonts w:eastAsia="MS Mincho"/>
          <w:lang w:eastAsia="it-IT"/>
        </w:rPr>
      </w:pPr>
    </w:p>
    <w:p w:rsidR="00EF762B" w:rsidRDefault="00EF762B" w:rsidP="00EF762B">
      <w:pPr>
        <w:spacing w:after="0"/>
        <w:ind w:left="6"/>
        <w:rPr>
          <w:rFonts w:eastAsia="MS Mincho"/>
          <w:lang w:eastAsia="it-IT"/>
        </w:rPr>
      </w:pPr>
      <w:r w:rsidRPr="009B7DC7">
        <w:rPr>
          <w:rFonts w:eastAsia="MS Mincho"/>
          <w:lang w:eastAsia="it-IT"/>
        </w:rPr>
        <w:t>Indirizzo</w:t>
      </w:r>
      <w:r>
        <w:rPr>
          <w:rFonts w:eastAsia="MS Mincho"/>
          <w:lang w:eastAsia="it-IT"/>
        </w:rPr>
        <w:t xml:space="preserve"> </w:t>
      </w:r>
      <w:r w:rsidRPr="009B7DC7">
        <w:rPr>
          <w:rFonts w:eastAsia="MS Mincho"/>
          <w:lang w:eastAsia="it-IT"/>
        </w:rPr>
        <w:t xml:space="preserve">per le comunicazioni: </w:t>
      </w:r>
    </w:p>
    <w:p w:rsidR="00EF762B" w:rsidRPr="009B7DC7" w:rsidRDefault="00EF762B" w:rsidP="00EF762B">
      <w:pPr>
        <w:spacing w:after="0"/>
        <w:ind w:left="6"/>
        <w:rPr>
          <w:rFonts w:eastAsia="MS Mincho"/>
          <w:lang w:eastAsia="it-IT"/>
        </w:rPr>
      </w:pPr>
      <w:r w:rsidRPr="009B7DC7">
        <w:rPr>
          <w:rFonts w:eastAsia="MS Mincho"/>
          <w:lang w:eastAsia="it-IT"/>
        </w:rPr>
        <w:t>___________________________________________________________________</w:t>
      </w:r>
      <w:r w:rsidRPr="009B7DC7">
        <w:rPr>
          <w:rFonts w:eastAsia="MS Mincho"/>
          <w:lang w:eastAsia="it-IT"/>
        </w:rPr>
        <w:br/>
      </w:r>
    </w:p>
    <w:p w:rsidR="00EF762B" w:rsidRDefault="00EF762B" w:rsidP="00EF762B">
      <w:pPr>
        <w:spacing w:after="0"/>
        <w:ind w:left="6"/>
        <w:rPr>
          <w:rFonts w:eastAsia="MS Mincho"/>
          <w:b/>
          <w:lang w:eastAsia="it-IT"/>
        </w:rPr>
      </w:pPr>
      <w:r>
        <w:rPr>
          <w:rFonts w:eastAsia="MS Mincho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524322" wp14:editId="66E641B2">
                <wp:simplePos x="0" y="0"/>
                <wp:positionH relativeFrom="column">
                  <wp:posOffset>0</wp:posOffset>
                </wp:positionH>
                <wp:positionV relativeFrom="paragraph">
                  <wp:posOffset>97790</wp:posOffset>
                </wp:positionV>
                <wp:extent cx="114300" cy="114300"/>
                <wp:effectExtent l="0" t="0" r="0" b="38100"/>
                <wp:wrapThrough wrapText="bothSides">
                  <wp:wrapPolygon edited="0">
                    <wp:start x="0" y="0"/>
                    <wp:lineTo x="0" y="28800"/>
                    <wp:lineTo x="21600" y="28800"/>
                    <wp:lineTo x="21600" y="0"/>
                    <wp:lineTo x="0" y="0"/>
                  </wp:wrapPolygon>
                </wp:wrapThrough>
                <wp:docPr id="2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0;margin-top:7.7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0x6wgIAAJoFAAAOAAAAZHJzL2Uyb0RvYy54bWysVN9v0zAQfkfif7D83uXH0q2Jlk6jaRHS&#10;gImBeHZjp7Fw7GC7TQfif+dsN13LXhAikSJffL6777vPd3O77wTaMW24kiVOLmKMmKwV5XJT4i+f&#10;V5MZRsYSSYlQkpX4iRl8O3/96mboC5aqVgnKNIIg0hRDX+LW2r6IIlO3rCPmQvVMwmajdEcsmHoT&#10;UU0GiN6JKI3jq2hQmvZa1cwY+FuFTTz38ZuG1fZj0xhmkSgx1Gb9V/vv2n2j+Q0pNpr0La8PZZB/&#10;qKIjXELSY6iKWIK2mr8I1fFaK6Mae1GrLlJNw2vmMQCaJP4DzWNLeuaxADmmP9Jk/l/Y+sPuQSNO&#10;S5xmGEnSQY8+MQsd2yihUOIIGnpTgN9j/6AdRNPfq/qbQVItWnBjd1qroWWEQlnePzo74AwDR9F6&#10;eK8ohCdbqzxX+0Z3LiCwgPa+JU/HlrC9RTX8TJLsMobG1bB1WENFESnGw7029i1THXKLEmvouA9O&#10;dvfGBtfRxeWSasWF8F0XEg0lzqfp1B8wSnDqNj1GvVkvhEY7ArrJptf5m5ljAvKeuXXcgnoF70o8&#10;i90T9OTIWErqs1jCRVjDYSFdcOZ1CeV58FsI8djSAVHuAKQAF/BSDiKdZiEo0sp+5bb1enAUvShx&#10;Frs3ABd9S0Lhl1me52PdAZHHoMac3jorB3g/FOY64BX8M4/z5Ww5yyZZerWcZHFVTe5Wi2xytUqu&#10;p9VltVhUyS+XO8mKllPKpKNxvE1J9ndqPdzrcA+O9+mMbnPalZV/RnTPzYvOywgQ98A18D+i8wp1&#10;ogziXiv6BAIFlr0KYZzBolX6B0YDjIYSm+9bohlG4p0EkedJlrlZ4g0QRwqGPt1Zn+4QWUOoEtdW&#10;YxSMhQ0TaNtrvmkhV+I7J9UdXI2Ge9m6axPqgsqdAQPAYzgMKzdhTm3v9TxS578BAAD//wMAUEsD&#10;BBQABgAIAAAAIQDZB/eK2wAAAAUBAAAPAAAAZHJzL2Rvd25yZXYueG1sTI+9TsNAEIR7JN7htEh0&#10;5AwJEBmfI36EKCgCNhR0G99iW/j2LN85dt6eTQXl7Kxmvsk2s+vUnobQejZwuUhAEVfetlwb+Cif&#10;L9agQkS22HkmAwcKsMlPTzJMrZ/4nfZFrJWEcEjRQBNjn2odqoYchoXvicX79oPDKHKotR1wknDX&#10;6askudEOW5aGBnt6bKj6KUZn4GHE8qV4SppweCv19vPrdgr8asz52Xx/ByrSHP+e4Ygv6JAL086P&#10;bIPqDMiQKNfrFaijuxa9M7BcrkDnmf5Pn/8CAAD//wMAUEsBAi0AFAAGAAgAAAAhALaDOJL+AAAA&#10;4QEAABMAAAAAAAAAAAAAAAAAAAAAAFtDb250ZW50X1R5cGVzXS54bWxQSwECLQAUAAYACAAAACEA&#10;OP0h/9YAAACUAQAACwAAAAAAAAAAAAAAAAAvAQAAX3JlbHMvLnJlbHNQSwECLQAUAAYACAAAACEA&#10;eQtMesICAACaBQAADgAAAAAAAAAAAAAAAAAuAgAAZHJzL2Uyb0RvYy54bWxQSwECLQAUAAYACAAA&#10;ACEA2Qf3itsAAAAFAQAADwAAAAAAAAAAAAAAAAAcBQAAZHJzL2Rvd25yZXYueG1sUEsFBgAAAAAE&#10;AAQA8wAAACQGAAAAAA==&#10;" filled="f" strokecolor="#4579b8">
                <v:shadow on="t" opacity="22936f" origin=",.5" offset="0,.63889mm"/>
                <w10:wrap type="through"/>
              </v:rect>
            </w:pict>
          </mc:Fallback>
        </mc:AlternateContent>
      </w:r>
      <w:r w:rsidRPr="009B7DC7">
        <w:rPr>
          <w:rFonts w:eastAsia="MS Mincho"/>
          <w:b/>
          <w:lang w:eastAsia="it-IT"/>
        </w:rPr>
        <w:t>Nota informativa sul trattamento dei dati personali.</w:t>
      </w:r>
    </w:p>
    <w:p w:rsidR="00EF762B" w:rsidRPr="009B7DC7" w:rsidRDefault="00EF762B" w:rsidP="00EF762B">
      <w:pPr>
        <w:spacing w:after="0"/>
        <w:ind w:left="6"/>
        <w:rPr>
          <w:rFonts w:eastAsia="MS Mincho"/>
          <w:lang w:eastAsia="it-IT"/>
        </w:rPr>
      </w:pPr>
      <w:r w:rsidRPr="009B7DC7">
        <w:rPr>
          <w:rFonts w:eastAsia="MS Mincho"/>
          <w:lang w:eastAsia="it-IT"/>
        </w:rPr>
        <w:t xml:space="preserve">La compilazione del modulo autorizza formalmente il trattamento dei dati personali nel rispetto del decreto legislativo n. </w:t>
      </w:r>
      <w:hyperlink r:id="rId6" w:history="1">
        <w:r w:rsidRPr="009B7DC7">
          <w:rPr>
            <w:rFonts w:eastAsia="MS Mincho"/>
            <w:color w:val="0000FF"/>
            <w:u w:val="single"/>
            <w:lang w:eastAsia="it-IT"/>
          </w:rPr>
          <w:t>196/2003</w:t>
        </w:r>
      </w:hyperlink>
    </w:p>
    <w:p w:rsidR="00EF762B" w:rsidRPr="009B7DC7" w:rsidRDefault="00EF762B" w:rsidP="00EF762B">
      <w:pPr>
        <w:spacing w:after="0"/>
        <w:ind w:left="6"/>
        <w:rPr>
          <w:rFonts w:eastAsia="MS Mincho"/>
          <w:lang w:eastAsia="it-IT"/>
        </w:rPr>
      </w:pPr>
    </w:p>
    <w:p w:rsidR="00EF762B" w:rsidRPr="009B7DC7" w:rsidRDefault="00EF762B" w:rsidP="00EF762B">
      <w:pPr>
        <w:spacing w:after="0"/>
        <w:ind w:left="6"/>
        <w:rPr>
          <w:rFonts w:eastAsia="MS Mincho"/>
          <w:lang w:eastAsia="it-IT"/>
        </w:rPr>
      </w:pPr>
    </w:p>
    <w:p w:rsidR="00EF762B" w:rsidRDefault="00EF762B" w:rsidP="00EF762B">
      <w:pPr>
        <w:spacing w:after="0"/>
        <w:ind w:left="6"/>
        <w:rPr>
          <w:rFonts w:eastAsia="MS Mincho"/>
          <w:lang w:eastAsia="it-IT"/>
        </w:rPr>
      </w:pPr>
      <w:r w:rsidRPr="009B7DC7">
        <w:rPr>
          <w:rFonts w:eastAsia="MS Mincho"/>
          <w:lang w:eastAsia="it-IT"/>
        </w:rPr>
        <w:t xml:space="preserve">Luogo e data ______________________________ </w:t>
      </w:r>
    </w:p>
    <w:p w:rsidR="00EF762B" w:rsidRDefault="00EF762B" w:rsidP="00EF762B">
      <w:pPr>
        <w:spacing w:after="0"/>
        <w:ind w:left="6"/>
        <w:rPr>
          <w:rFonts w:eastAsia="MS Mincho"/>
          <w:lang w:eastAsia="it-IT"/>
        </w:rPr>
      </w:pPr>
    </w:p>
    <w:p w:rsidR="00EF762B" w:rsidRDefault="00EF762B" w:rsidP="00EF762B">
      <w:pPr>
        <w:spacing w:after="0"/>
        <w:ind w:left="6"/>
        <w:jc w:val="right"/>
        <w:rPr>
          <w:rFonts w:eastAsia="MS Mincho"/>
          <w:lang w:eastAsia="it-IT"/>
        </w:rPr>
      </w:pPr>
      <w:r>
        <w:rPr>
          <w:rFonts w:eastAsia="MS Mincho"/>
          <w:lang w:eastAsia="it-IT"/>
        </w:rPr>
        <w:t>_</w:t>
      </w:r>
      <w:r w:rsidRPr="009B7DC7">
        <w:rPr>
          <w:rFonts w:eastAsia="MS Mincho"/>
          <w:lang w:eastAsia="it-IT"/>
        </w:rPr>
        <w:t>_____________________________</w:t>
      </w:r>
    </w:p>
    <w:p w:rsidR="00EF762B" w:rsidRDefault="00EF762B" w:rsidP="00EF762B">
      <w:pPr>
        <w:spacing w:after="0"/>
        <w:ind w:left="6"/>
        <w:jc w:val="right"/>
        <w:rPr>
          <w:rFonts w:eastAsia="MS Mincho"/>
          <w:lang w:eastAsia="it-IT"/>
        </w:rPr>
      </w:pPr>
      <w:r>
        <w:rPr>
          <w:rFonts w:eastAsia="MS Mincho"/>
          <w:lang w:eastAsia="it-IT"/>
        </w:rPr>
        <w:t>(firma)</w:t>
      </w:r>
      <w:r>
        <w:rPr>
          <w:rFonts w:eastAsia="MS Mincho"/>
          <w:lang w:eastAsia="it-IT"/>
        </w:rPr>
        <w:tab/>
      </w:r>
      <w:r>
        <w:rPr>
          <w:rFonts w:eastAsia="MS Mincho"/>
          <w:lang w:eastAsia="it-IT"/>
        </w:rPr>
        <w:tab/>
      </w:r>
      <w:r>
        <w:rPr>
          <w:rFonts w:eastAsia="MS Mincho"/>
          <w:lang w:eastAsia="it-IT"/>
        </w:rPr>
        <w:tab/>
      </w:r>
    </w:p>
    <w:p w:rsidR="00EF762B" w:rsidRPr="009B7DC7" w:rsidRDefault="00EF762B" w:rsidP="00EF762B">
      <w:pPr>
        <w:spacing w:after="0"/>
        <w:ind w:left="6"/>
        <w:jc w:val="right"/>
        <w:rPr>
          <w:rFonts w:eastAsia="MS Mincho"/>
          <w:lang w:eastAsia="it-IT"/>
        </w:rPr>
      </w:pPr>
    </w:p>
    <w:p w:rsidR="00EF762B" w:rsidRPr="008E6004" w:rsidRDefault="00EF762B" w:rsidP="00EF762B">
      <w:pPr>
        <w:autoSpaceDE w:val="0"/>
        <w:autoSpaceDN w:val="0"/>
        <w:adjustRightInd w:val="0"/>
        <w:spacing w:after="0" w:line="240" w:lineRule="auto"/>
        <w:contextualSpacing/>
        <w:rPr>
          <w:rFonts w:eastAsia="Calibri"/>
          <w:lang w:eastAsia="en-US"/>
        </w:rPr>
      </w:pPr>
    </w:p>
    <w:p w:rsidR="00A305C6" w:rsidRPr="00EF762B" w:rsidRDefault="00EF762B" w:rsidP="00EF762B">
      <w:r>
        <w:rPr>
          <w:sz w:val="16"/>
          <w:szCs w:val="18"/>
        </w:rPr>
        <w:br w:type="page"/>
      </w:r>
      <w:bookmarkStart w:id="6" w:name="_GoBack"/>
      <w:bookmarkEnd w:id="6"/>
    </w:p>
    <w:sectPr w:rsidR="00A305C6" w:rsidRPr="00EF76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53443"/>
    <w:multiLevelType w:val="multilevel"/>
    <w:tmpl w:val="3E663092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0AE"/>
    <w:rsid w:val="009000AE"/>
    <w:rsid w:val="00A305C6"/>
    <w:rsid w:val="00EF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762B"/>
    <w:pPr>
      <w:spacing w:after="160" w:line="360" w:lineRule="auto"/>
      <w:jc w:val="both"/>
    </w:pPr>
    <w:rPr>
      <w:rFonts w:ascii="Times New Roman" w:eastAsiaTheme="minorEastAsia" w:hAnsi="Times New Roman" w:cs="Times New Roman"/>
      <w:sz w:val="24"/>
      <w:szCs w:val="24"/>
      <w:lang w:eastAsia="zh-TW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F762B"/>
    <w:pPr>
      <w:keepNext/>
      <w:keepLines/>
      <w:numPr>
        <w:numId w:val="1"/>
      </w:numPr>
      <w:spacing w:before="240" w:after="0" w:line="276" w:lineRule="auto"/>
      <w:outlineLvl w:val="0"/>
    </w:pPr>
    <w:rPr>
      <w:rFonts w:eastAsiaTheme="majorEastAsia"/>
      <w:b/>
      <w:smallCap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F762B"/>
    <w:pPr>
      <w:keepNext/>
      <w:keepLines/>
      <w:numPr>
        <w:ilvl w:val="1"/>
        <w:numId w:val="1"/>
      </w:numPr>
      <w:spacing w:before="40" w:after="120" w:line="276" w:lineRule="auto"/>
      <w:outlineLvl w:val="1"/>
    </w:pPr>
    <w:rPr>
      <w:rFonts w:eastAsiaTheme="majorEastAsia"/>
      <w:b/>
      <w:smallCaps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F762B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b/>
      <w:i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EF762B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F762B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F762B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F762B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F762B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F762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F762B"/>
    <w:rPr>
      <w:rFonts w:ascii="Times New Roman" w:eastAsiaTheme="majorEastAsia" w:hAnsi="Times New Roman" w:cs="Times New Roman"/>
      <w:b/>
      <w:smallCaps/>
      <w:sz w:val="28"/>
      <w:szCs w:val="28"/>
      <w:lang w:eastAsia="zh-TW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F762B"/>
    <w:rPr>
      <w:rFonts w:ascii="Times New Roman" w:eastAsiaTheme="majorEastAsia" w:hAnsi="Times New Roman" w:cs="Times New Roman"/>
      <w:b/>
      <w:smallCaps/>
      <w:sz w:val="24"/>
      <w:szCs w:val="24"/>
      <w:lang w:eastAsia="zh-TW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F762B"/>
    <w:rPr>
      <w:rFonts w:ascii="Times New Roman" w:eastAsiaTheme="majorEastAsia" w:hAnsi="Times New Roman" w:cstheme="majorBidi"/>
      <w:b/>
      <w:i/>
      <w:sz w:val="24"/>
      <w:szCs w:val="24"/>
      <w:lang w:eastAsia="zh-TW"/>
    </w:rPr>
  </w:style>
  <w:style w:type="character" w:customStyle="1" w:styleId="Titolo4Carattere">
    <w:name w:val="Titolo 4 Carattere"/>
    <w:basedOn w:val="Carpredefinitoparagrafo"/>
    <w:link w:val="Titolo4"/>
    <w:uiPriority w:val="9"/>
    <w:rsid w:val="00EF762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zh-TW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F762B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zh-TW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F762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TW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F762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zh-TW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F762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TW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F762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TW"/>
    </w:rPr>
  </w:style>
  <w:style w:type="paragraph" w:styleId="NormaleWeb">
    <w:name w:val="Normal (Web)"/>
    <w:basedOn w:val="Normale"/>
    <w:uiPriority w:val="99"/>
    <w:unhideWhenUsed/>
    <w:rsid w:val="00EF762B"/>
    <w:pPr>
      <w:spacing w:before="100" w:beforeAutospacing="1" w:after="100" w:afterAutospacing="1" w:line="240" w:lineRule="auto"/>
      <w:jc w:val="left"/>
    </w:pPr>
    <w:rPr>
      <w:rFonts w:eastAsia="Times New Roman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762B"/>
    <w:pPr>
      <w:spacing w:after="160" w:line="360" w:lineRule="auto"/>
      <w:jc w:val="both"/>
    </w:pPr>
    <w:rPr>
      <w:rFonts w:ascii="Times New Roman" w:eastAsiaTheme="minorEastAsia" w:hAnsi="Times New Roman" w:cs="Times New Roman"/>
      <w:sz w:val="24"/>
      <w:szCs w:val="24"/>
      <w:lang w:eastAsia="zh-TW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F762B"/>
    <w:pPr>
      <w:keepNext/>
      <w:keepLines/>
      <w:numPr>
        <w:numId w:val="1"/>
      </w:numPr>
      <w:spacing w:before="240" w:after="0" w:line="276" w:lineRule="auto"/>
      <w:outlineLvl w:val="0"/>
    </w:pPr>
    <w:rPr>
      <w:rFonts w:eastAsiaTheme="majorEastAsia"/>
      <w:b/>
      <w:smallCap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F762B"/>
    <w:pPr>
      <w:keepNext/>
      <w:keepLines/>
      <w:numPr>
        <w:ilvl w:val="1"/>
        <w:numId w:val="1"/>
      </w:numPr>
      <w:spacing w:before="40" w:after="120" w:line="276" w:lineRule="auto"/>
      <w:outlineLvl w:val="1"/>
    </w:pPr>
    <w:rPr>
      <w:rFonts w:eastAsiaTheme="majorEastAsia"/>
      <w:b/>
      <w:smallCaps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F762B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b/>
      <w:i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EF762B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F762B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F762B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F762B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F762B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F762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F762B"/>
    <w:rPr>
      <w:rFonts w:ascii="Times New Roman" w:eastAsiaTheme="majorEastAsia" w:hAnsi="Times New Roman" w:cs="Times New Roman"/>
      <w:b/>
      <w:smallCaps/>
      <w:sz w:val="28"/>
      <w:szCs w:val="28"/>
      <w:lang w:eastAsia="zh-TW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F762B"/>
    <w:rPr>
      <w:rFonts w:ascii="Times New Roman" w:eastAsiaTheme="majorEastAsia" w:hAnsi="Times New Roman" w:cs="Times New Roman"/>
      <w:b/>
      <w:smallCaps/>
      <w:sz w:val="24"/>
      <w:szCs w:val="24"/>
      <w:lang w:eastAsia="zh-TW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F762B"/>
    <w:rPr>
      <w:rFonts w:ascii="Times New Roman" w:eastAsiaTheme="majorEastAsia" w:hAnsi="Times New Roman" w:cstheme="majorBidi"/>
      <w:b/>
      <w:i/>
      <w:sz w:val="24"/>
      <w:szCs w:val="24"/>
      <w:lang w:eastAsia="zh-TW"/>
    </w:rPr>
  </w:style>
  <w:style w:type="character" w:customStyle="1" w:styleId="Titolo4Carattere">
    <w:name w:val="Titolo 4 Carattere"/>
    <w:basedOn w:val="Carpredefinitoparagrafo"/>
    <w:link w:val="Titolo4"/>
    <w:uiPriority w:val="9"/>
    <w:rsid w:val="00EF762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zh-TW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F762B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zh-TW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F762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TW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F762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zh-TW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F762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TW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F762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TW"/>
    </w:rPr>
  </w:style>
  <w:style w:type="paragraph" w:styleId="NormaleWeb">
    <w:name w:val="Normal (Web)"/>
    <w:basedOn w:val="Normale"/>
    <w:uiPriority w:val="99"/>
    <w:unhideWhenUsed/>
    <w:rsid w:val="00EF762B"/>
    <w:pPr>
      <w:spacing w:before="100" w:beforeAutospacing="1" w:after="100" w:afterAutospacing="1" w:line="240" w:lineRule="auto"/>
      <w:jc w:val="left"/>
    </w:pPr>
    <w:rPr>
      <w:rFonts w:eastAsia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ormattiva.it/uri-res/N2Ls?urn:nir:stato:decreto.legislativo:2003-06-30;196!vig=http://www.normattiva.it/uri-res/N2Ls?urn:nir:stato:decreto.legislativo:2003-06-30;196!vig=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604</Words>
  <Characters>3445</Characters>
  <Application>Microsoft Office Word</Application>
  <DocSecurity>0</DocSecurity>
  <Lines>28</Lines>
  <Paragraphs>8</Paragraphs>
  <ScaleCrop>false</ScaleCrop>
  <Company/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Ferrara Anna</dc:creator>
  <cp:keywords/>
  <dc:description/>
  <cp:lastModifiedBy>Ferrara Anna</cp:lastModifiedBy>
  <cp:revision>2</cp:revision>
  <dcterms:created xsi:type="dcterms:W3CDTF">2018-07-19T13:56:00Z</dcterms:created>
  <dcterms:modified xsi:type="dcterms:W3CDTF">2018-07-19T13:58:00Z</dcterms:modified>
</cp:coreProperties>
</file>